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B450" w14:textId="0B986BED" w:rsidR="00D75458" w:rsidRDefault="007D7736">
      <w:r>
        <w:rPr>
          <w:rFonts w:ascii="Wingdings" w:eastAsia="Wingdings" w:hAnsi="Wingdings" w:cs="Wingdings"/>
        </w:rPr>
        <w:t></w:t>
      </w:r>
      <w:r w:rsidR="00E37474">
        <w:t xml:space="preserve">Correspondentieadres: </w:t>
      </w:r>
      <w:r w:rsidR="00BC6796" w:rsidRPr="00BC6796">
        <w:t>koru.uffelte@outlook</w:t>
      </w:r>
      <w:r w:rsidR="00BC6796">
        <w:t>.com</w:t>
      </w:r>
      <w:r w:rsidR="00E37474">
        <w:t xml:space="preserve"> </w:t>
      </w:r>
      <w:r>
        <w:rPr>
          <w:rFonts w:ascii="Lucida Console" w:hAnsi="Lucida Console"/>
        </w:rPr>
        <w:t xml:space="preserve"> </w:t>
      </w:r>
      <w:r>
        <w:rPr>
          <w:rFonts w:ascii="Wingdings" w:eastAsia="Wingdings" w:hAnsi="Wingdings" w:cs="Wingdings"/>
        </w:rPr>
        <w:t></w:t>
      </w:r>
      <w:r>
        <w:t>Mobiel secretariaat: 06-</w:t>
      </w:r>
      <w:r w:rsidR="009A7502">
        <w:t>14881773</w:t>
      </w:r>
    </w:p>
    <w:p w14:paraId="233CBC98" w14:textId="77777777" w:rsidR="00870136" w:rsidRDefault="00870136" w:rsidP="00870136">
      <w:pPr>
        <w:jc w:val="center"/>
        <w:rPr>
          <w:b/>
        </w:rPr>
      </w:pPr>
      <w:r w:rsidRPr="00E37474">
        <w:rPr>
          <w:b/>
          <w:sz w:val="32"/>
        </w:rPr>
        <w:t>Aanmeldingsformulier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35"/>
        <w:gridCol w:w="1808"/>
        <w:gridCol w:w="3437"/>
      </w:tblGrid>
      <w:tr w:rsidR="00F65AE9" w:rsidRPr="00A765AF" w14:paraId="075D1673" w14:textId="77777777" w:rsidTr="5DC176E8">
        <w:trPr>
          <w:trHeight w:val="227"/>
        </w:trPr>
        <w:tc>
          <w:tcPr>
            <w:tcW w:w="1951" w:type="dxa"/>
          </w:tcPr>
          <w:p w14:paraId="62B10222" w14:textId="77777777" w:rsidR="00F65AE9" w:rsidRPr="00A765AF" w:rsidRDefault="00F65AE9" w:rsidP="00E37474">
            <w:pPr>
              <w:spacing w:line="240" w:lineRule="auto"/>
              <w:rPr>
                <w:b/>
              </w:rPr>
            </w:pPr>
            <w:r w:rsidRPr="00A765AF">
              <w:rPr>
                <w:b/>
              </w:rPr>
              <w:t>Achternaam</w:t>
            </w:r>
          </w:p>
        </w:tc>
        <w:tc>
          <w:tcPr>
            <w:tcW w:w="2835" w:type="dxa"/>
          </w:tcPr>
          <w:p w14:paraId="672A6659" w14:textId="65D59F1C" w:rsidR="00F65AE9" w:rsidRPr="00A765AF" w:rsidRDefault="00F65AE9" w:rsidP="5DC176E8">
            <w:pPr>
              <w:spacing w:line="240" w:lineRule="auto"/>
              <w:rPr>
                <w:b/>
                <w:bCs/>
              </w:rPr>
            </w:pPr>
          </w:p>
        </w:tc>
        <w:tc>
          <w:tcPr>
            <w:tcW w:w="1808" w:type="dxa"/>
          </w:tcPr>
          <w:p w14:paraId="24209D03" w14:textId="77777777" w:rsidR="00F65AE9" w:rsidRPr="00A765AF" w:rsidRDefault="00F65AE9" w:rsidP="00E37474">
            <w:pPr>
              <w:spacing w:line="240" w:lineRule="auto"/>
              <w:rPr>
                <w:b/>
              </w:rPr>
            </w:pPr>
            <w:r w:rsidRPr="00A765AF">
              <w:rPr>
                <w:b/>
              </w:rPr>
              <w:t>Tussenvoegsel</w:t>
            </w:r>
          </w:p>
        </w:tc>
        <w:tc>
          <w:tcPr>
            <w:tcW w:w="3437" w:type="dxa"/>
          </w:tcPr>
          <w:p w14:paraId="0A37501D" w14:textId="77777777" w:rsidR="00F65AE9" w:rsidRPr="00A765AF" w:rsidRDefault="00F65AE9" w:rsidP="00E37474">
            <w:pPr>
              <w:spacing w:line="240" w:lineRule="auto"/>
              <w:rPr>
                <w:b/>
              </w:rPr>
            </w:pPr>
          </w:p>
        </w:tc>
      </w:tr>
      <w:tr w:rsidR="00F65AE9" w:rsidRPr="00A765AF" w14:paraId="590B0D8A" w14:textId="77777777" w:rsidTr="5DC176E8">
        <w:trPr>
          <w:trHeight w:val="227"/>
        </w:trPr>
        <w:tc>
          <w:tcPr>
            <w:tcW w:w="1951" w:type="dxa"/>
          </w:tcPr>
          <w:p w14:paraId="09C01E21" w14:textId="77777777" w:rsidR="00F65AE9" w:rsidRPr="00A765AF" w:rsidRDefault="00F65AE9" w:rsidP="00E37474">
            <w:pPr>
              <w:spacing w:line="240" w:lineRule="auto"/>
              <w:rPr>
                <w:b/>
              </w:rPr>
            </w:pPr>
            <w:r w:rsidRPr="00A765AF">
              <w:rPr>
                <w:b/>
              </w:rPr>
              <w:t>Roepnaam</w:t>
            </w:r>
          </w:p>
        </w:tc>
        <w:tc>
          <w:tcPr>
            <w:tcW w:w="2835" w:type="dxa"/>
          </w:tcPr>
          <w:p w14:paraId="5DAB6C7B" w14:textId="3659D9A0" w:rsidR="00F65AE9" w:rsidRPr="00A765AF" w:rsidRDefault="00F65AE9" w:rsidP="5DC176E8">
            <w:pPr>
              <w:spacing w:line="240" w:lineRule="auto"/>
              <w:rPr>
                <w:b/>
                <w:bCs/>
              </w:rPr>
            </w:pPr>
          </w:p>
        </w:tc>
        <w:tc>
          <w:tcPr>
            <w:tcW w:w="1808" w:type="dxa"/>
          </w:tcPr>
          <w:p w14:paraId="09C455AD" w14:textId="77777777" w:rsidR="00F65AE9" w:rsidRPr="00A765AF" w:rsidRDefault="00F65AE9" w:rsidP="00E37474">
            <w:pPr>
              <w:spacing w:line="240" w:lineRule="auto"/>
              <w:rPr>
                <w:b/>
              </w:rPr>
            </w:pPr>
            <w:r w:rsidRPr="00A765AF">
              <w:rPr>
                <w:b/>
              </w:rPr>
              <w:t>Voorletters</w:t>
            </w:r>
          </w:p>
        </w:tc>
        <w:tc>
          <w:tcPr>
            <w:tcW w:w="3437" w:type="dxa"/>
          </w:tcPr>
          <w:p w14:paraId="02EB378F" w14:textId="7793B76A" w:rsidR="00F65AE9" w:rsidRPr="00A765AF" w:rsidRDefault="00F65AE9" w:rsidP="5DC176E8">
            <w:pPr>
              <w:spacing w:line="240" w:lineRule="auto"/>
              <w:rPr>
                <w:b/>
                <w:bCs/>
              </w:rPr>
            </w:pPr>
          </w:p>
        </w:tc>
      </w:tr>
      <w:tr w:rsidR="00F65AE9" w:rsidRPr="00A765AF" w14:paraId="1098C3E7" w14:textId="77777777" w:rsidTr="5DC176E8">
        <w:trPr>
          <w:trHeight w:val="227"/>
        </w:trPr>
        <w:tc>
          <w:tcPr>
            <w:tcW w:w="1951" w:type="dxa"/>
          </w:tcPr>
          <w:p w14:paraId="547931C8" w14:textId="77777777" w:rsidR="00F65AE9" w:rsidRPr="00A765AF" w:rsidRDefault="00F65AE9" w:rsidP="00E37474">
            <w:pPr>
              <w:spacing w:line="240" w:lineRule="auto"/>
              <w:rPr>
                <w:b/>
              </w:rPr>
            </w:pPr>
            <w:r w:rsidRPr="00A765AF">
              <w:rPr>
                <w:b/>
              </w:rPr>
              <w:t>Geslacht</w:t>
            </w:r>
          </w:p>
        </w:tc>
        <w:tc>
          <w:tcPr>
            <w:tcW w:w="2835" w:type="dxa"/>
          </w:tcPr>
          <w:p w14:paraId="18D5D799" w14:textId="505D3E4D" w:rsidR="00F65AE9" w:rsidRPr="00A765AF" w:rsidRDefault="00F65AE9" w:rsidP="00E37474">
            <w:pPr>
              <w:spacing w:line="240" w:lineRule="auto"/>
              <w:rPr>
                <w:b/>
              </w:rPr>
            </w:pPr>
          </w:p>
        </w:tc>
        <w:tc>
          <w:tcPr>
            <w:tcW w:w="1808" w:type="dxa"/>
          </w:tcPr>
          <w:p w14:paraId="3EFFD9D5" w14:textId="77777777" w:rsidR="00F65AE9" w:rsidRPr="00A765AF" w:rsidRDefault="00F65AE9" w:rsidP="00E37474">
            <w:pPr>
              <w:spacing w:line="240" w:lineRule="auto"/>
              <w:rPr>
                <w:b/>
              </w:rPr>
            </w:pPr>
            <w:r w:rsidRPr="00A765AF">
              <w:rPr>
                <w:b/>
              </w:rPr>
              <w:t>Nationaliteit</w:t>
            </w:r>
          </w:p>
        </w:tc>
        <w:tc>
          <w:tcPr>
            <w:tcW w:w="3437" w:type="dxa"/>
          </w:tcPr>
          <w:p w14:paraId="6A05A809" w14:textId="242BEDB6" w:rsidR="00F65AE9" w:rsidRPr="00A765AF" w:rsidRDefault="00F65AE9" w:rsidP="00E37474">
            <w:pPr>
              <w:spacing w:line="240" w:lineRule="auto"/>
              <w:rPr>
                <w:b/>
              </w:rPr>
            </w:pPr>
          </w:p>
        </w:tc>
      </w:tr>
      <w:tr w:rsidR="00F65AE9" w:rsidRPr="00A765AF" w14:paraId="4B514E1A" w14:textId="77777777" w:rsidTr="5DC176E8">
        <w:trPr>
          <w:trHeight w:val="227"/>
        </w:trPr>
        <w:tc>
          <w:tcPr>
            <w:tcW w:w="1951" w:type="dxa"/>
          </w:tcPr>
          <w:p w14:paraId="597D395F" w14:textId="77777777" w:rsidR="00F65AE9" w:rsidRPr="00A765AF" w:rsidRDefault="00F65AE9" w:rsidP="00E37474">
            <w:pPr>
              <w:spacing w:line="240" w:lineRule="auto"/>
              <w:rPr>
                <w:b/>
              </w:rPr>
            </w:pPr>
            <w:r w:rsidRPr="00A765AF">
              <w:rPr>
                <w:b/>
              </w:rPr>
              <w:t>Geboortedatum</w:t>
            </w:r>
          </w:p>
        </w:tc>
        <w:tc>
          <w:tcPr>
            <w:tcW w:w="2835" w:type="dxa"/>
          </w:tcPr>
          <w:p w14:paraId="5A39BBE3" w14:textId="277F95C1" w:rsidR="00F65AE9" w:rsidRPr="00A765AF" w:rsidRDefault="00F65AE9" w:rsidP="5DC176E8">
            <w:pPr>
              <w:spacing w:line="240" w:lineRule="auto"/>
              <w:rPr>
                <w:b/>
                <w:bCs/>
              </w:rPr>
            </w:pPr>
          </w:p>
        </w:tc>
        <w:tc>
          <w:tcPr>
            <w:tcW w:w="1808" w:type="dxa"/>
          </w:tcPr>
          <w:p w14:paraId="2312CEE1" w14:textId="77777777" w:rsidR="00F65AE9" w:rsidRPr="00A765AF" w:rsidRDefault="00F65AE9" w:rsidP="00E37474">
            <w:pPr>
              <w:spacing w:line="240" w:lineRule="auto"/>
              <w:rPr>
                <w:b/>
              </w:rPr>
            </w:pPr>
            <w:r w:rsidRPr="00A765AF">
              <w:rPr>
                <w:b/>
              </w:rPr>
              <w:t>Postcode</w:t>
            </w:r>
          </w:p>
        </w:tc>
        <w:tc>
          <w:tcPr>
            <w:tcW w:w="3437" w:type="dxa"/>
          </w:tcPr>
          <w:p w14:paraId="41C8F396" w14:textId="62FAD703" w:rsidR="00F65AE9" w:rsidRPr="00A765AF" w:rsidRDefault="00F65AE9" w:rsidP="5DC176E8">
            <w:pPr>
              <w:spacing w:line="240" w:lineRule="auto"/>
              <w:rPr>
                <w:b/>
                <w:bCs/>
              </w:rPr>
            </w:pPr>
          </w:p>
        </w:tc>
      </w:tr>
      <w:tr w:rsidR="00F65AE9" w:rsidRPr="00A765AF" w14:paraId="3A8EFD87" w14:textId="77777777" w:rsidTr="5DC176E8">
        <w:trPr>
          <w:trHeight w:val="227"/>
        </w:trPr>
        <w:tc>
          <w:tcPr>
            <w:tcW w:w="1951" w:type="dxa"/>
          </w:tcPr>
          <w:p w14:paraId="4704AE86" w14:textId="77777777" w:rsidR="00F65AE9" w:rsidRPr="00A765AF" w:rsidRDefault="00F65AE9" w:rsidP="00E37474">
            <w:pPr>
              <w:spacing w:line="240" w:lineRule="auto"/>
              <w:rPr>
                <w:b/>
              </w:rPr>
            </w:pPr>
            <w:r w:rsidRPr="00A765AF">
              <w:rPr>
                <w:b/>
              </w:rPr>
              <w:t>Huisnummer</w:t>
            </w:r>
          </w:p>
        </w:tc>
        <w:tc>
          <w:tcPr>
            <w:tcW w:w="2835" w:type="dxa"/>
          </w:tcPr>
          <w:p w14:paraId="72A3D3EC" w14:textId="68E050B5" w:rsidR="00F65AE9" w:rsidRPr="00A765AF" w:rsidRDefault="00F65AE9" w:rsidP="5DC176E8">
            <w:pPr>
              <w:spacing w:line="240" w:lineRule="auto"/>
              <w:rPr>
                <w:b/>
                <w:bCs/>
              </w:rPr>
            </w:pPr>
          </w:p>
        </w:tc>
        <w:tc>
          <w:tcPr>
            <w:tcW w:w="1808" w:type="dxa"/>
          </w:tcPr>
          <w:p w14:paraId="7AE7F34A" w14:textId="77777777" w:rsidR="00F65AE9" w:rsidRPr="00A765AF" w:rsidRDefault="00F65AE9" w:rsidP="00E37474">
            <w:pPr>
              <w:spacing w:line="240" w:lineRule="auto"/>
              <w:rPr>
                <w:b/>
              </w:rPr>
            </w:pPr>
            <w:r w:rsidRPr="00A765AF">
              <w:rPr>
                <w:b/>
              </w:rPr>
              <w:t>Straatnaam</w:t>
            </w:r>
          </w:p>
        </w:tc>
        <w:tc>
          <w:tcPr>
            <w:tcW w:w="3437" w:type="dxa"/>
          </w:tcPr>
          <w:p w14:paraId="0D0B940D" w14:textId="2FF3CFE5" w:rsidR="00F65AE9" w:rsidRPr="00A765AF" w:rsidRDefault="00F65AE9" w:rsidP="5DC176E8">
            <w:pPr>
              <w:spacing w:line="240" w:lineRule="auto"/>
              <w:rPr>
                <w:b/>
                <w:bCs/>
              </w:rPr>
            </w:pPr>
          </w:p>
        </w:tc>
      </w:tr>
      <w:tr w:rsidR="00F65AE9" w:rsidRPr="00A765AF" w14:paraId="0B071D80" w14:textId="77777777" w:rsidTr="5DC176E8">
        <w:trPr>
          <w:trHeight w:val="227"/>
        </w:trPr>
        <w:tc>
          <w:tcPr>
            <w:tcW w:w="1951" w:type="dxa"/>
          </w:tcPr>
          <w:p w14:paraId="556B0616" w14:textId="77777777" w:rsidR="00F65AE9" w:rsidRPr="00A765AF" w:rsidRDefault="00F65AE9" w:rsidP="00E37474">
            <w:pPr>
              <w:spacing w:line="240" w:lineRule="auto"/>
              <w:rPr>
                <w:b/>
              </w:rPr>
            </w:pPr>
            <w:r w:rsidRPr="00A765AF">
              <w:rPr>
                <w:b/>
              </w:rPr>
              <w:t>Plaats</w:t>
            </w:r>
          </w:p>
        </w:tc>
        <w:tc>
          <w:tcPr>
            <w:tcW w:w="2835" w:type="dxa"/>
          </w:tcPr>
          <w:p w14:paraId="0E27B00A" w14:textId="36725653" w:rsidR="00F65AE9" w:rsidRPr="00A765AF" w:rsidRDefault="00F65AE9" w:rsidP="5DC176E8">
            <w:pPr>
              <w:spacing w:line="240" w:lineRule="auto"/>
              <w:rPr>
                <w:b/>
                <w:bCs/>
              </w:rPr>
            </w:pPr>
          </w:p>
        </w:tc>
        <w:tc>
          <w:tcPr>
            <w:tcW w:w="1808" w:type="dxa"/>
          </w:tcPr>
          <w:p w14:paraId="4D9F4E66" w14:textId="77777777" w:rsidR="00F65AE9" w:rsidRPr="00A765AF" w:rsidRDefault="00F65AE9" w:rsidP="00E37474">
            <w:pPr>
              <w:spacing w:line="240" w:lineRule="auto"/>
              <w:rPr>
                <w:b/>
              </w:rPr>
            </w:pPr>
            <w:r w:rsidRPr="00A765AF">
              <w:rPr>
                <w:b/>
              </w:rPr>
              <w:t>Telefoon</w:t>
            </w:r>
          </w:p>
        </w:tc>
        <w:tc>
          <w:tcPr>
            <w:tcW w:w="3437" w:type="dxa"/>
          </w:tcPr>
          <w:p w14:paraId="60061E4C" w14:textId="2EB856D5" w:rsidR="00F65AE9" w:rsidRPr="00A765AF" w:rsidRDefault="00F65AE9" w:rsidP="5DC176E8">
            <w:pPr>
              <w:spacing w:line="240" w:lineRule="auto"/>
              <w:rPr>
                <w:b/>
                <w:bCs/>
              </w:rPr>
            </w:pPr>
          </w:p>
        </w:tc>
      </w:tr>
      <w:tr w:rsidR="00F65AE9" w:rsidRPr="00A765AF" w14:paraId="60C39053" w14:textId="77777777" w:rsidTr="5DC176E8">
        <w:trPr>
          <w:trHeight w:val="227"/>
        </w:trPr>
        <w:tc>
          <w:tcPr>
            <w:tcW w:w="1951" w:type="dxa"/>
          </w:tcPr>
          <w:p w14:paraId="4850D057" w14:textId="77777777" w:rsidR="00F65AE9" w:rsidRPr="00A765AF" w:rsidRDefault="00F65AE9" w:rsidP="00E37474">
            <w:pPr>
              <w:spacing w:line="240" w:lineRule="auto"/>
              <w:rPr>
                <w:b/>
              </w:rPr>
            </w:pPr>
            <w:r w:rsidRPr="00A765AF">
              <w:rPr>
                <w:b/>
              </w:rPr>
              <w:t>Mobiel</w:t>
            </w:r>
          </w:p>
        </w:tc>
        <w:tc>
          <w:tcPr>
            <w:tcW w:w="2835" w:type="dxa"/>
          </w:tcPr>
          <w:p w14:paraId="44EAFD9C" w14:textId="27B92803" w:rsidR="0061372D" w:rsidRPr="00A765AF" w:rsidRDefault="0061372D" w:rsidP="5DC176E8">
            <w:pPr>
              <w:spacing w:line="240" w:lineRule="auto"/>
              <w:rPr>
                <w:b/>
                <w:bCs/>
              </w:rPr>
            </w:pPr>
          </w:p>
        </w:tc>
        <w:tc>
          <w:tcPr>
            <w:tcW w:w="1808" w:type="dxa"/>
          </w:tcPr>
          <w:p w14:paraId="4B94D5A5" w14:textId="77777777" w:rsidR="00F65AE9" w:rsidRPr="00A765AF" w:rsidRDefault="00F65AE9" w:rsidP="00E37474">
            <w:pPr>
              <w:spacing w:line="240" w:lineRule="auto"/>
              <w:rPr>
                <w:b/>
              </w:rPr>
            </w:pPr>
          </w:p>
        </w:tc>
        <w:tc>
          <w:tcPr>
            <w:tcW w:w="3437" w:type="dxa"/>
          </w:tcPr>
          <w:p w14:paraId="3DEEC669" w14:textId="77777777" w:rsidR="00F65AE9" w:rsidRPr="00A765AF" w:rsidRDefault="00F65AE9" w:rsidP="00E37474">
            <w:pPr>
              <w:spacing w:line="240" w:lineRule="auto"/>
              <w:rPr>
                <w:b/>
              </w:rPr>
            </w:pPr>
          </w:p>
        </w:tc>
      </w:tr>
      <w:tr w:rsidR="00F65AE9" w:rsidRPr="00A765AF" w14:paraId="66B70366" w14:textId="77777777" w:rsidTr="5DC176E8">
        <w:trPr>
          <w:trHeight w:val="227"/>
        </w:trPr>
        <w:tc>
          <w:tcPr>
            <w:tcW w:w="1951" w:type="dxa"/>
          </w:tcPr>
          <w:p w14:paraId="074DB90E" w14:textId="77777777" w:rsidR="00F65AE9" w:rsidRPr="00A765AF" w:rsidRDefault="00F65AE9" w:rsidP="00E37474">
            <w:pPr>
              <w:spacing w:before="100" w:beforeAutospacing="1" w:line="240" w:lineRule="auto"/>
              <w:rPr>
                <w:b/>
              </w:rPr>
            </w:pPr>
            <w:r w:rsidRPr="00A765AF">
              <w:rPr>
                <w:b/>
              </w:rPr>
              <w:t>Email 1</w:t>
            </w:r>
          </w:p>
        </w:tc>
        <w:tc>
          <w:tcPr>
            <w:tcW w:w="2835" w:type="dxa"/>
          </w:tcPr>
          <w:p w14:paraId="3656B9AB" w14:textId="7FFA4122" w:rsidR="00F65AE9" w:rsidRPr="00A765AF" w:rsidRDefault="00F65AE9" w:rsidP="5DC176E8">
            <w:pPr>
              <w:spacing w:before="100" w:beforeAutospacing="1" w:line="240" w:lineRule="auto"/>
              <w:rPr>
                <w:b/>
                <w:bCs/>
              </w:rPr>
            </w:pPr>
          </w:p>
        </w:tc>
        <w:tc>
          <w:tcPr>
            <w:tcW w:w="1808" w:type="dxa"/>
          </w:tcPr>
          <w:p w14:paraId="218FE45C" w14:textId="77777777" w:rsidR="00F65AE9" w:rsidRPr="00A765AF" w:rsidRDefault="00F65AE9" w:rsidP="00E37474">
            <w:pPr>
              <w:spacing w:before="100" w:beforeAutospacing="1" w:line="240" w:lineRule="auto"/>
              <w:rPr>
                <w:b/>
              </w:rPr>
            </w:pPr>
            <w:r w:rsidRPr="00A765AF">
              <w:rPr>
                <w:b/>
              </w:rPr>
              <w:t>Email 2</w:t>
            </w:r>
          </w:p>
        </w:tc>
        <w:tc>
          <w:tcPr>
            <w:tcW w:w="3437" w:type="dxa"/>
          </w:tcPr>
          <w:p w14:paraId="45FB0818" w14:textId="77777777" w:rsidR="00F65AE9" w:rsidRPr="00A765AF" w:rsidRDefault="00F65AE9" w:rsidP="00E37474">
            <w:pPr>
              <w:spacing w:before="100" w:beforeAutospacing="1" w:line="240" w:lineRule="auto"/>
              <w:rPr>
                <w:b/>
              </w:rPr>
            </w:pPr>
          </w:p>
        </w:tc>
      </w:tr>
    </w:tbl>
    <w:p w14:paraId="41B63A94" w14:textId="77777777" w:rsidR="00F65AE9" w:rsidRPr="00E37474" w:rsidRDefault="00F65AE9" w:rsidP="00257C50">
      <w:pPr>
        <w:spacing w:before="100" w:beforeAutospacing="1"/>
        <w:rPr>
          <w:b/>
          <w:sz w:val="28"/>
        </w:rPr>
      </w:pPr>
      <w:r w:rsidRPr="00E37474">
        <w:rPr>
          <w:b/>
          <w:sz w:val="28"/>
        </w:rPr>
        <w:t>Wenst lid te worden van korfbalvereniging KORU.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F65AE9" w:rsidRPr="00A765AF" w14:paraId="221FE265" w14:textId="77777777" w:rsidTr="5DC176E8">
        <w:tc>
          <w:tcPr>
            <w:tcW w:w="4606" w:type="dxa"/>
          </w:tcPr>
          <w:p w14:paraId="13330B55" w14:textId="77777777" w:rsidR="00F65AE9" w:rsidRPr="00A765AF" w:rsidRDefault="00F65AE9" w:rsidP="00E37474">
            <w:pPr>
              <w:spacing w:line="240" w:lineRule="auto"/>
              <w:rPr>
                <w:b/>
              </w:rPr>
            </w:pPr>
            <w:r w:rsidRPr="00A765AF">
              <w:rPr>
                <w:b/>
              </w:rPr>
              <w:t>Indien geïntroduceerd, door wie?</w:t>
            </w:r>
          </w:p>
        </w:tc>
        <w:tc>
          <w:tcPr>
            <w:tcW w:w="4606" w:type="dxa"/>
          </w:tcPr>
          <w:p w14:paraId="049F31CB" w14:textId="26ABD702" w:rsidR="00F65AE9" w:rsidRPr="00A765AF" w:rsidRDefault="00F65AE9" w:rsidP="5DC176E8">
            <w:pPr>
              <w:spacing w:line="240" w:lineRule="auto"/>
              <w:rPr>
                <w:b/>
                <w:bCs/>
              </w:rPr>
            </w:pPr>
          </w:p>
        </w:tc>
      </w:tr>
      <w:tr w:rsidR="00F65AE9" w:rsidRPr="00A765AF" w14:paraId="6714BAE9" w14:textId="77777777" w:rsidTr="5DC176E8">
        <w:tc>
          <w:tcPr>
            <w:tcW w:w="4606" w:type="dxa"/>
          </w:tcPr>
          <w:p w14:paraId="5512EA28" w14:textId="77777777" w:rsidR="00F65AE9" w:rsidRPr="00A765AF" w:rsidRDefault="00F65AE9" w:rsidP="00E37474">
            <w:pPr>
              <w:spacing w:line="240" w:lineRule="auto"/>
              <w:rPr>
                <w:b/>
              </w:rPr>
            </w:pPr>
            <w:r w:rsidRPr="00A765AF">
              <w:rPr>
                <w:b/>
              </w:rPr>
              <w:t>Reeds eerder lid geweest van een korfbalvereniging?</w:t>
            </w:r>
          </w:p>
        </w:tc>
        <w:tc>
          <w:tcPr>
            <w:tcW w:w="4606" w:type="dxa"/>
          </w:tcPr>
          <w:p w14:paraId="43E5A57E" w14:textId="64D99CB2" w:rsidR="00F65AE9" w:rsidRPr="00A765AF" w:rsidRDefault="00F65AE9" w:rsidP="5DC176E8">
            <w:pPr>
              <w:spacing w:line="240" w:lineRule="auto"/>
              <w:rPr>
                <w:b/>
                <w:bCs/>
              </w:rPr>
            </w:pPr>
          </w:p>
        </w:tc>
      </w:tr>
      <w:tr w:rsidR="00F65AE9" w:rsidRPr="00A765AF" w14:paraId="3038F489" w14:textId="77777777" w:rsidTr="5DC176E8">
        <w:tc>
          <w:tcPr>
            <w:tcW w:w="4606" w:type="dxa"/>
          </w:tcPr>
          <w:p w14:paraId="18319332" w14:textId="77777777" w:rsidR="00F65AE9" w:rsidRPr="00A765AF" w:rsidRDefault="00F65AE9" w:rsidP="00E37474">
            <w:pPr>
              <w:spacing w:line="240" w:lineRule="auto"/>
              <w:rPr>
                <w:b/>
              </w:rPr>
            </w:pPr>
            <w:r w:rsidRPr="00A765AF">
              <w:rPr>
                <w:b/>
              </w:rPr>
              <w:t>Zo ja van welke?</w:t>
            </w:r>
          </w:p>
        </w:tc>
        <w:tc>
          <w:tcPr>
            <w:tcW w:w="4606" w:type="dxa"/>
          </w:tcPr>
          <w:p w14:paraId="53128261" w14:textId="77777777" w:rsidR="00F65AE9" w:rsidRPr="00A765AF" w:rsidRDefault="00F65AE9" w:rsidP="00E37474">
            <w:pPr>
              <w:spacing w:line="240" w:lineRule="auto"/>
              <w:rPr>
                <w:b/>
              </w:rPr>
            </w:pPr>
          </w:p>
        </w:tc>
      </w:tr>
      <w:tr w:rsidR="00F65AE9" w:rsidRPr="00A765AF" w14:paraId="4FF65908" w14:textId="77777777" w:rsidTr="5DC176E8">
        <w:tc>
          <w:tcPr>
            <w:tcW w:w="4606" w:type="dxa"/>
          </w:tcPr>
          <w:p w14:paraId="66A5CDD6" w14:textId="77777777" w:rsidR="00F65AE9" w:rsidRPr="00A765AF" w:rsidRDefault="00F65AE9" w:rsidP="00E37474">
            <w:pPr>
              <w:spacing w:line="240" w:lineRule="auto"/>
              <w:rPr>
                <w:b/>
              </w:rPr>
            </w:pPr>
            <w:r w:rsidRPr="00A765AF">
              <w:rPr>
                <w:b/>
              </w:rPr>
              <w:t>Dit seizoen daar nog gespeeld?</w:t>
            </w:r>
          </w:p>
        </w:tc>
        <w:tc>
          <w:tcPr>
            <w:tcW w:w="4606" w:type="dxa"/>
          </w:tcPr>
          <w:p w14:paraId="7B1C8F87" w14:textId="45DC2CE0" w:rsidR="00F65AE9" w:rsidRPr="00A765AF" w:rsidRDefault="00F65AE9" w:rsidP="5DC176E8">
            <w:pPr>
              <w:spacing w:line="240" w:lineRule="auto"/>
              <w:rPr>
                <w:b/>
                <w:bCs/>
              </w:rPr>
            </w:pPr>
          </w:p>
        </w:tc>
      </w:tr>
    </w:tbl>
    <w:p w14:paraId="01501593" w14:textId="5A5FAFF2" w:rsidR="00F65AE9" w:rsidRPr="00F65AE9" w:rsidRDefault="00F65AE9" w:rsidP="00E37474">
      <w:pPr>
        <w:spacing w:before="100" w:beforeAutospacing="1"/>
        <w:rPr>
          <w:i/>
          <w:sz w:val="20"/>
        </w:rPr>
      </w:pPr>
      <w:r w:rsidRPr="00F65AE9">
        <w:rPr>
          <w:b/>
          <w:sz w:val="20"/>
        </w:rPr>
        <w:t>! Het lidmaatschap</w:t>
      </w:r>
      <w:r w:rsidR="00F53E4A">
        <w:rPr>
          <w:b/>
          <w:sz w:val="20"/>
        </w:rPr>
        <w:t xml:space="preserve"> </w:t>
      </w:r>
      <w:r w:rsidRPr="00F65AE9">
        <w:rPr>
          <w:b/>
          <w:sz w:val="20"/>
        </w:rPr>
        <w:t xml:space="preserve">geldt voor tenminste 1 verenigingsjaar, steeds eindigend op 30 juni. </w:t>
      </w:r>
      <w:r w:rsidR="00E37474">
        <w:rPr>
          <w:b/>
          <w:sz w:val="20"/>
        </w:rPr>
        <w:br/>
      </w:r>
      <w:r w:rsidRPr="00F65AE9">
        <w:rPr>
          <w:i/>
          <w:sz w:val="20"/>
        </w:rPr>
        <w:t>Tot die datum dient men aan de verenigingsverplichtingen te voldoen (speldeelname, contributiebetaling, schoonmaakdiensten, kantinediensten en andere vereniging</w:t>
      </w:r>
      <w:r w:rsidR="00257C50">
        <w:rPr>
          <w:i/>
          <w:sz w:val="20"/>
        </w:rPr>
        <w:t>s</w:t>
      </w:r>
      <w:r w:rsidRPr="00F65AE9">
        <w:rPr>
          <w:i/>
          <w:sz w:val="20"/>
        </w:rPr>
        <w:t>verplichtingen</w:t>
      </w:r>
      <w:r w:rsidR="00257C50">
        <w:rPr>
          <w:i/>
          <w:sz w:val="20"/>
        </w:rPr>
        <w:t>)</w:t>
      </w:r>
      <w:r w:rsidRPr="00F65AE9">
        <w:rPr>
          <w:i/>
          <w:sz w:val="20"/>
        </w:rPr>
        <w:t>.</w:t>
      </w:r>
      <w:r w:rsidRPr="00F65AE9">
        <w:rPr>
          <w:i/>
          <w:sz w:val="20"/>
        </w:rPr>
        <w:br/>
      </w:r>
      <w:r w:rsidRPr="00F65AE9">
        <w:rPr>
          <w:b/>
          <w:sz w:val="20"/>
        </w:rPr>
        <w:t xml:space="preserve">! Eventuele opzeggingen uitsluitend schriftelijk bij </w:t>
      </w:r>
      <w:r w:rsidR="00257C50">
        <w:rPr>
          <w:b/>
          <w:sz w:val="20"/>
        </w:rPr>
        <w:t>het secretariaat</w:t>
      </w:r>
      <w:r w:rsidRPr="00F65AE9">
        <w:rPr>
          <w:b/>
          <w:sz w:val="20"/>
        </w:rPr>
        <w:t xml:space="preserve"> aan het einde van het verenigingsjaar (voor 1 mei van het verenigingsjaar).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257C50" w:rsidRPr="00385CC6" w14:paraId="380D1EE1" w14:textId="77777777" w:rsidTr="00385CC6">
        <w:tc>
          <w:tcPr>
            <w:tcW w:w="3096" w:type="dxa"/>
            <w:tcBorders>
              <w:top w:val="single" w:sz="4" w:space="0" w:color="FFFFFF"/>
              <w:left w:val="single" w:sz="4" w:space="0" w:color="FFFFFF"/>
              <w:bottom w:val="single" w:sz="4" w:space="0" w:color="FFFFFF"/>
              <w:right w:val="single" w:sz="4" w:space="0" w:color="FFFFFF"/>
            </w:tcBorders>
            <w:shd w:val="clear" w:color="auto" w:fill="auto"/>
          </w:tcPr>
          <w:p w14:paraId="286DF678" w14:textId="77777777" w:rsidR="00257C50" w:rsidRPr="00385CC6" w:rsidRDefault="00257C50" w:rsidP="00870136">
            <w:pPr>
              <w:rPr>
                <w:b/>
              </w:rPr>
            </w:pPr>
            <w:r w:rsidRPr="00385CC6">
              <w:rPr>
                <w:b/>
              </w:rPr>
              <w:t>Datum:</w:t>
            </w:r>
            <w:r w:rsidRPr="00385CC6">
              <w:rPr>
                <w:b/>
              </w:rPr>
              <w:tab/>
            </w:r>
          </w:p>
        </w:tc>
        <w:tc>
          <w:tcPr>
            <w:tcW w:w="3096" w:type="dxa"/>
            <w:tcBorders>
              <w:top w:val="single" w:sz="4" w:space="0" w:color="FFFFFF"/>
              <w:left w:val="single" w:sz="4" w:space="0" w:color="FFFFFF"/>
              <w:bottom w:val="single" w:sz="4" w:space="0" w:color="FFFFFF"/>
              <w:right w:val="single" w:sz="4" w:space="0" w:color="FFFFFF"/>
            </w:tcBorders>
            <w:shd w:val="clear" w:color="auto" w:fill="auto"/>
          </w:tcPr>
          <w:p w14:paraId="45D97482" w14:textId="77777777" w:rsidR="00257C50" w:rsidRPr="00385CC6" w:rsidRDefault="00257C50" w:rsidP="00870136">
            <w:pPr>
              <w:rPr>
                <w:b/>
              </w:rPr>
            </w:pPr>
            <w:r w:rsidRPr="00385CC6">
              <w:rPr>
                <w:b/>
              </w:rPr>
              <w:t>Handtekening</w:t>
            </w:r>
            <w:r w:rsidR="00E37474" w:rsidRPr="00385CC6">
              <w:rPr>
                <w:b/>
              </w:rPr>
              <w:t>*</w:t>
            </w:r>
            <w:r w:rsidRPr="00385CC6">
              <w:rPr>
                <w:b/>
              </w:rPr>
              <w:t>:</w:t>
            </w:r>
          </w:p>
        </w:tc>
        <w:tc>
          <w:tcPr>
            <w:tcW w:w="3096" w:type="dxa"/>
            <w:tcBorders>
              <w:top w:val="single" w:sz="4" w:space="0" w:color="FFFFFF"/>
              <w:left w:val="single" w:sz="4" w:space="0" w:color="FFFFFF"/>
              <w:bottom w:val="single" w:sz="4" w:space="0" w:color="FFFFFF"/>
              <w:right w:val="single" w:sz="4" w:space="0" w:color="FFFFFF"/>
            </w:tcBorders>
            <w:shd w:val="clear" w:color="auto" w:fill="auto"/>
          </w:tcPr>
          <w:p w14:paraId="62C0DC8E" w14:textId="77777777" w:rsidR="00257C50" w:rsidRPr="00385CC6" w:rsidRDefault="00257C50" w:rsidP="00870136">
            <w:pPr>
              <w:rPr>
                <w:b/>
              </w:rPr>
            </w:pPr>
            <w:r w:rsidRPr="00385CC6">
              <w:rPr>
                <w:b/>
              </w:rPr>
              <w:t>Hantekening ouder/verzorger (indien lid minderjarig)</w:t>
            </w:r>
            <w:r w:rsidR="00E37474" w:rsidRPr="00385CC6">
              <w:rPr>
                <w:b/>
              </w:rPr>
              <w:t>*</w:t>
            </w:r>
            <w:r w:rsidRPr="00385CC6">
              <w:rPr>
                <w:b/>
              </w:rPr>
              <w:t>:</w:t>
            </w:r>
          </w:p>
          <w:p w14:paraId="62486C05" w14:textId="77777777" w:rsidR="00E37474" w:rsidRPr="00385CC6" w:rsidRDefault="00E37474" w:rsidP="00870136">
            <w:pPr>
              <w:rPr>
                <w:b/>
              </w:rPr>
            </w:pPr>
          </w:p>
        </w:tc>
      </w:tr>
      <w:tr w:rsidR="00257C50" w:rsidRPr="00385CC6" w14:paraId="54414E8C" w14:textId="77777777" w:rsidTr="00385CC6">
        <w:tc>
          <w:tcPr>
            <w:tcW w:w="3096" w:type="dxa"/>
            <w:tcBorders>
              <w:top w:val="single" w:sz="4" w:space="0" w:color="FFFFFF"/>
              <w:left w:val="single" w:sz="4" w:space="0" w:color="FFFFFF"/>
              <w:bottom w:val="single" w:sz="4" w:space="0" w:color="FFFFFF"/>
              <w:right w:val="single" w:sz="4" w:space="0" w:color="FFFFFF"/>
            </w:tcBorders>
            <w:shd w:val="clear" w:color="auto" w:fill="auto"/>
          </w:tcPr>
          <w:p w14:paraId="32C37631" w14:textId="77777777" w:rsidR="00257C50" w:rsidRPr="00385CC6" w:rsidRDefault="00E37474" w:rsidP="00870136">
            <w:pPr>
              <w:rPr>
                <w:b/>
              </w:rPr>
            </w:pPr>
            <w:r w:rsidRPr="00385CC6">
              <w:rPr>
                <w:b/>
              </w:rPr>
              <w:t>_____________________</w:t>
            </w:r>
          </w:p>
        </w:tc>
        <w:tc>
          <w:tcPr>
            <w:tcW w:w="3096" w:type="dxa"/>
            <w:tcBorders>
              <w:top w:val="single" w:sz="4" w:space="0" w:color="FFFFFF"/>
              <w:left w:val="single" w:sz="4" w:space="0" w:color="FFFFFF"/>
              <w:bottom w:val="single" w:sz="4" w:space="0" w:color="FFFFFF"/>
              <w:right w:val="single" w:sz="4" w:space="0" w:color="FFFFFF"/>
            </w:tcBorders>
            <w:shd w:val="clear" w:color="auto" w:fill="auto"/>
          </w:tcPr>
          <w:p w14:paraId="5CE1A49C" w14:textId="77777777" w:rsidR="00257C50" w:rsidRPr="00385CC6" w:rsidRDefault="00E37474" w:rsidP="00870136">
            <w:pPr>
              <w:rPr>
                <w:b/>
              </w:rPr>
            </w:pPr>
            <w:r w:rsidRPr="00385CC6">
              <w:rPr>
                <w:b/>
              </w:rPr>
              <w:t>_______________________</w:t>
            </w:r>
          </w:p>
        </w:tc>
        <w:tc>
          <w:tcPr>
            <w:tcW w:w="3096" w:type="dxa"/>
            <w:tcBorders>
              <w:top w:val="single" w:sz="4" w:space="0" w:color="FFFFFF"/>
              <w:left w:val="single" w:sz="4" w:space="0" w:color="FFFFFF"/>
              <w:bottom w:val="single" w:sz="4" w:space="0" w:color="FFFFFF"/>
              <w:right w:val="single" w:sz="4" w:space="0" w:color="FFFFFF"/>
            </w:tcBorders>
            <w:shd w:val="clear" w:color="auto" w:fill="auto"/>
          </w:tcPr>
          <w:p w14:paraId="3D56A0A2" w14:textId="77777777" w:rsidR="00257C50" w:rsidRPr="00385CC6" w:rsidRDefault="00E37474" w:rsidP="00870136">
            <w:pPr>
              <w:rPr>
                <w:b/>
              </w:rPr>
            </w:pPr>
            <w:r w:rsidRPr="00385CC6">
              <w:rPr>
                <w:b/>
              </w:rPr>
              <w:t>_______________________</w:t>
            </w:r>
          </w:p>
        </w:tc>
      </w:tr>
    </w:tbl>
    <w:p w14:paraId="0F063A57" w14:textId="7591D6DC" w:rsidR="001A2AA7" w:rsidRDefault="2876BA85" w:rsidP="00870136">
      <w:r>
        <w:t>Dit formulier s.v.p. inleveren bij de ledenadministratie, samen met 1 pasfoto.</w:t>
      </w:r>
      <w:r w:rsidR="00F65AE9">
        <w:br/>
      </w:r>
      <w:r w:rsidR="009A7502">
        <w:t xml:space="preserve">Wanda Baaiman, </w:t>
      </w:r>
      <w:r w:rsidR="00293D67">
        <w:t>De Goorn 50</w:t>
      </w:r>
      <w:r w:rsidR="009A7502">
        <w:t xml:space="preserve">, </w:t>
      </w:r>
      <w:r>
        <w:t xml:space="preserve"> Uffelte of digitaal naar </w:t>
      </w:r>
      <w:hyperlink r:id="rId8">
        <w:r w:rsidRPr="2876BA85">
          <w:rPr>
            <w:rStyle w:val="Hyperlink"/>
          </w:rPr>
          <w:t>koru.uffelte@outlook.com</w:t>
        </w:r>
      </w:hyperlink>
      <w:r>
        <w:t xml:space="preserve"> </w:t>
      </w:r>
    </w:p>
    <w:p w14:paraId="42F4774A" w14:textId="77777777" w:rsidR="00E37474" w:rsidRDefault="00E37474" w:rsidP="00870136">
      <w:pPr>
        <w:sectPr w:rsidR="00E37474" w:rsidSect="00D75458">
          <w:headerReference w:type="default" r:id="rId9"/>
          <w:pgSz w:w="11906" w:h="16838"/>
          <w:pgMar w:top="1417" w:right="1417" w:bottom="1417" w:left="1417" w:header="708" w:footer="708" w:gutter="0"/>
          <w:cols w:space="708"/>
          <w:docGrid w:linePitch="360"/>
        </w:sectPr>
      </w:pPr>
      <w:r>
        <w:t>* Bij het ondertekenen van het aanmeldingsformulier geeft ondertekende toestemming, dat Koru zijn of haar persoonsgegevens mag delen met het KNKV.</w:t>
      </w:r>
    </w:p>
    <w:p w14:paraId="5F220F48" w14:textId="77777777" w:rsidR="00F65AE9" w:rsidRPr="00E37474" w:rsidRDefault="001A2AA7" w:rsidP="00870136">
      <w:pPr>
        <w:rPr>
          <w:i/>
          <w:sz w:val="36"/>
        </w:rPr>
      </w:pPr>
      <w:r w:rsidRPr="00E37474">
        <w:rPr>
          <w:i/>
          <w:sz w:val="36"/>
        </w:rPr>
        <w:lastRenderedPageBreak/>
        <w:t>Informatiefolder voor nieuwe leden van korfbalvereniging Koru</w:t>
      </w:r>
    </w:p>
    <w:p w14:paraId="0BE0ADD5" w14:textId="77777777" w:rsidR="001A2AA7" w:rsidRDefault="001A2AA7" w:rsidP="00870136">
      <w:r>
        <w:rPr>
          <w:b/>
        </w:rPr>
        <w:t>Inleiding</w:t>
      </w:r>
      <w:r>
        <w:rPr>
          <w:b/>
        </w:rPr>
        <w:br/>
      </w:r>
      <w:r>
        <w:t>Wij zijn heel blij dat je ervoor gekozen hebt om te gaan korfballen bij Koru. We hopen dat je een gezellige en sportieve tijd bij ons zult hebben. In deze folder vind je alle belangrijke informatie.</w:t>
      </w:r>
    </w:p>
    <w:p w14:paraId="5F4ED5CA" w14:textId="68BBBAA9" w:rsidR="001A2AA7" w:rsidRDefault="001A2AA7" w:rsidP="00870136">
      <w:r>
        <w:rPr>
          <w:b/>
        </w:rPr>
        <w:t>Kleding</w:t>
      </w:r>
      <w:r>
        <w:rPr>
          <w:b/>
        </w:rPr>
        <w:br/>
      </w:r>
      <w:r>
        <w:t>Je krijgt voor de wedstrijden een shirt vanuit de vereniging. Elk team heeft een eigen shirtjestas met wedstrijdshirt. De wedstrijdshirts dienen op roulatie van spelers/ouder(s) gewassen te worden. De wedstrijdbroekjes/rokjes + trainingspak kunnen worden gekocht bij sportwinkel Vriend in Meppel (</w:t>
      </w:r>
      <w:r w:rsidR="00F9617C">
        <w:t>H</w:t>
      </w:r>
      <w:r>
        <w:t>oofdstraat 14) dit tegen een verenigingskorting van 10% (dit geld</w:t>
      </w:r>
      <w:r w:rsidR="0061166C">
        <w:t>t</w:t>
      </w:r>
      <w:r>
        <w:t xml:space="preserve"> op alle artikelen bij Vriend in Meppel).  Je moet zelf voor noppenschoenen (veld) en zaalschoenen (zaal) zorgen. </w:t>
      </w:r>
    </w:p>
    <w:p w14:paraId="2D0A24BF" w14:textId="77777777" w:rsidR="001A2AA7" w:rsidRDefault="001A2AA7" w:rsidP="00870136">
      <w:r>
        <w:rPr>
          <w:b/>
        </w:rPr>
        <w:t>Training</w:t>
      </w:r>
      <w:r>
        <w:rPr>
          <w:b/>
        </w:rPr>
        <w:br/>
      </w:r>
      <w:r>
        <w:t>Als je lid wordt van Koru ga je 1 of 2 keer per week trainen. Wanneer je niet kunt trainen moet je afzeggen bij je trainer.</w:t>
      </w:r>
    </w:p>
    <w:p w14:paraId="77195BBA" w14:textId="77777777" w:rsidR="001A2AA7" w:rsidRDefault="001A2AA7" w:rsidP="00870136">
      <w:r>
        <w:rPr>
          <w:b/>
        </w:rPr>
        <w:t>Wedstrijden</w:t>
      </w:r>
      <w:r>
        <w:rPr>
          <w:b/>
        </w:rPr>
        <w:br/>
      </w:r>
      <w:r>
        <w:t xml:space="preserve">Je krijgt van je begeleider een formulier waarop staat wanneer en hoe laat je moet spelen. Wanneer je niet kunt spelen moet je op tijd afzeggen bij je begeleider. Voor de uitwedstrijden worden de ouders gevraagd, om de beurt met de auto mee te gaan. </w:t>
      </w:r>
    </w:p>
    <w:p w14:paraId="134E5818" w14:textId="77777777" w:rsidR="001A2AA7" w:rsidRDefault="001A2AA7" w:rsidP="00870136">
      <w:r w:rsidRPr="001A2AA7">
        <w:rPr>
          <w:b/>
        </w:rPr>
        <w:t>Kantine Koru</w:t>
      </w:r>
      <w:r>
        <w:br/>
        <w:t>Als er wedstrijden op het veld zijn is de kantine altijd geopend. Daar zijn ook kleedkamers waar je</w:t>
      </w:r>
      <w:r w:rsidR="00850120">
        <w:t>,</w:t>
      </w:r>
      <w:r>
        <w:t xml:space="preserve"> je om kunt kleden en kunt douchen (neem met wedstrijden en trainingen dus altijd een handdoek en schone kleren mee). Er worden door de jeugdcommissie ook andere activiteiten georganiseerd in de kantine. </w:t>
      </w:r>
    </w:p>
    <w:p w14:paraId="74B97F55" w14:textId="77777777" w:rsidR="001A2AA7" w:rsidRDefault="001A2AA7" w:rsidP="00870136">
      <w:r>
        <w:rPr>
          <w:b/>
        </w:rPr>
        <w:t>Sporthal</w:t>
      </w:r>
      <w:r>
        <w:rPr>
          <w:b/>
        </w:rPr>
        <w:br/>
      </w:r>
      <w:r>
        <w:t>In de winter spelen we in de sporthal en is onze kantine niet open tijdens de wedstrijden. Omkleden en douchen gebeuren dan in de kleedkamers van de sporthal.</w:t>
      </w:r>
    </w:p>
    <w:p w14:paraId="4B7C0257" w14:textId="2A081EB2" w:rsidR="001A2AA7" w:rsidRDefault="001A2AA7" w:rsidP="00870136">
      <w:r>
        <w:rPr>
          <w:b/>
        </w:rPr>
        <w:lastRenderedPageBreak/>
        <w:t>Gemengde sport</w:t>
      </w:r>
      <w:r>
        <w:rPr>
          <w:b/>
        </w:rPr>
        <w:br/>
      </w:r>
      <w:r w:rsidR="007C69F7">
        <w:t>Korfbal is van oudsher een gemengde sport. Dit willen wij graag zo houden. Koru hoopt daarom op zoveel mogelijk gemen</w:t>
      </w:r>
      <w:r w:rsidR="009A7502">
        <w:t>g</w:t>
      </w:r>
      <w:r w:rsidR="007C69F7">
        <w:t xml:space="preserve">de teams. </w:t>
      </w:r>
    </w:p>
    <w:p w14:paraId="5E2DD30E" w14:textId="77777777" w:rsidR="007C69F7" w:rsidRDefault="007C69F7" w:rsidP="00870136">
      <w:r>
        <w:rPr>
          <w:b/>
        </w:rPr>
        <w:t>Selectie</w:t>
      </w:r>
      <w:r>
        <w:rPr>
          <w:b/>
        </w:rPr>
        <w:br/>
      </w:r>
      <w:r>
        <w:t xml:space="preserve">Bij de indeling van de teams kan er soms geselecteerd moeten worden. Het kan gebeuren dat je niet in het team komt waar je eigenlijk in zou willen. Ook is het mogelijk dat je niet ingedeeld kunt worden in een team (door bijv. te veel of juist te weinig leeftijdsgenoten, tekort aan trainers en begeleiders of het ontbreken van aansluiting bij een team). We trachten ouders van kinderen die dit aangaan hiervan zo snel mogelijk op de hoogte te stellen. </w:t>
      </w:r>
    </w:p>
    <w:p w14:paraId="7B6F59CE" w14:textId="77777777" w:rsidR="007C69F7" w:rsidRDefault="007C69F7" w:rsidP="00870136">
      <w:r>
        <w:rPr>
          <w:b/>
        </w:rPr>
        <w:t>Informatievoorziening</w:t>
      </w:r>
      <w:r>
        <w:rPr>
          <w:b/>
        </w:rPr>
        <w:br/>
      </w:r>
      <w:r>
        <w:t>Als je lid bent van Koru ontvang je een nieuwsbrief. Hier staat belangrijke informatie in, onder andere ontvang je een competitierooster. Zorg dat j</w:t>
      </w:r>
      <w:r w:rsidR="00850120">
        <w:t>e de mailbox in de gaten houdt.</w:t>
      </w:r>
    </w:p>
    <w:p w14:paraId="7CB68C1E" w14:textId="77777777" w:rsidR="00850120" w:rsidRDefault="00850120" w:rsidP="00850120">
      <w:r>
        <w:t>Tevens kan het wedstrijdschema digitaal bekeken worden:</w:t>
      </w:r>
    </w:p>
    <w:p w14:paraId="58CA6EC0" w14:textId="77777777" w:rsidR="00850120" w:rsidRDefault="00850120" w:rsidP="00850120">
      <w:pPr>
        <w:numPr>
          <w:ilvl w:val="0"/>
          <w:numId w:val="1"/>
        </w:numPr>
      </w:pPr>
      <w:r>
        <w:t>op de site van de KNKV:</w:t>
      </w:r>
      <w:r w:rsidRPr="00850120">
        <w:t xml:space="preserve"> </w:t>
      </w:r>
      <w:hyperlink r:id="rId10" w:anchor="/clubs" w:history="1">
        <w:r w:rsidRPr="0062632A">
          <w:rPr>
            <w:rStyle w:val="Hyperlink"/>
          </w:rPr>
          <w:t>https://www.korfbal.nl/competitie/#/clubs</w:t>
        </w:r>
      </w:hyperlink>
    </w:p>
    <w:p w14:paraId="44D8E896" w14:textId="77777777" w:rsidR="00850120" w:rsidRPr="00850120" w:rsidRDefault="00850120" w:rsidP="00850120">
      <w:pPr>
        <w:numPr>
          <w:ilvl w:val="0"/>
          <w:numId w:val="1"/>
        </w:numPr>
        <w:rPr>
          <w:lang w:val="fr-FR"/>
        </w:rPr>
      </w:pPr>
      <w:r w:rsidRPr="00850120">
        <w:rPr>
          <w:lang w:val="fr-FR"/>
        </w:rPr>
        <w:t xml:space="preserve">Android app: </w:t>
      </w:r>
      <w:hyperlink r:id="rId11" w:history="1">
        <w:r w:rsidRPr="00850120">
          <w:rPr>
            <w:rStyle w:val="Hyperlink"/>
            <w:lang w:val="fr-FR"/>
          </w:rPr>
          <w:t>https://play.google.com/store/apps/details?id=com.dexels.sportlinked.knkv</w:t>
        </w:r>
      </w:hyperlink>
    </w:p>
    <w:p w14:paraId="3A5222FB" w14:textId="77777777" w:rsidR="00850120" w:rsidRDefault="00850120" w:rsidP="00850120">
      <w:pPr>
        <w:numPr>
          <w:ilvl w:val="0"/>
          <w:numId w:val="1"/>
        </w:numPr>
        <w:rPr>
          <w:lang w:val="it-IT"/>
        </w:rPr>
      </w:pPr>
      <w:r w:rsidRPr="00850120">
        <w:rPr>
          <w:lang w:val="it-IT"/>
        </w:rPr>
        <w:t>IOS</w:t>
      </w:r>
      <w:r>
        <w:rPr>
          <w:lang w:val="it-IT"/>
        </w:rPr>
        <w:t xml:space="preserve"> app</w:t>
      </w:r>
      <w:r w:rsidRPr="00850120">
        <w:rPr>
          <w:lang w:val="it-IT"/>
        </w:rPr>
        <w:t xml:space="preserve">: </w:t>
      </w:r>
      <w:hyperlink r:id="rId12" w:history="1">
        <w:r w:rsidRPr="0062632A">
          <w:rPr>
            <w:rStyle w:val="Hyperlink"/>
            <w:lang w:val="it-IT"/>
          </w:rPr>
          <w:t>https://itunes.apple.com/nl/app/knkv-wedstrijdzaken/id1272157163?mt=8</w:t>
        </w:r>
      </w:hyperlink>
    </w:p>
    <w:p w14:paraId="377BA365" w14:textId="77777777" w:rsidR="007C69F7" w:rsidRDefault="007C69F7" w:rsidP="00870136">
      <w:r>
        <w:rPr>
          <w:b/>
        </w:rPr>
        <w:t>Rechten en plichten</w:t>
      </w:r>
      <w:r>
        <w:rPr>
          <w:b/>
        </w:rPr>
        <w:br/>
      </w:r>
      <w:r>
        <w:t xml:space="preserve">Wie lid is van een vereniging heeft een aantal rechten (wedstrijden spelen, training krijgen, deelname aan activiteiten), maar ook plichten. Die plichten kunnen, naast het betalen van contributie, bestaan uit vervoer naar wedstrijden, schoonmaken van de kantine, jeugd(wedstrijden) fluiten, een ploegje trainen en/of coachen, kantinediensten draaien, commissie- of bestuurslid zijn etc. </w:t>
      </w:r>
    </w:p>
    <w:p w14:paraId="7B3D494F" w14:textId="77777777" w:rsidR="007C69F7" w:rsidRDefault="007C69F7" w:rsidP="00870136">
      <w:r>
        <w:t>Ook van ouders wordt verwacht dat zij een steentje bijdragen aan het verenigingswerk want…</w:t>
      </w:r>
    </w:p>
    <w:p w14:paraId="18FCBCCC" w14:textId="77777777" w:rsidR="007C69F7" w:rsidRDefault="007C69F7" w:rsidP="007C69F7">
      <w:pPr>
        <w:jc w:val="center"/>
        <w:rPr>
          <w:i/>
        </w:rPr>
      </w:pPr>
      <w:r>
        <w:rPr>
          <w:i/>
        </w:rPr>
        <w:t>Zonder vrijwilligers geen vereniging!!!</w:t>
      </w:r>
    </w:p>
    <w:p w14:paraId="4AFD7A1E" w14:textId="3C88077E" w:rsidR="007C69F7" w:rsidRDefault="2876BA85" w:rsidP="007C69F7">
      <w:r w:rsidRPr="2876BA85">
        <w:rPr>
          <w:b/>
          <w:bCs/>
        </w:rPr>
        <w:lastRenderedPageBreak/>
        <w:t>Contributie</w:t>
      </w:r>
      <w:r w:rsidR="007C69F7">
        <w:br/>
      </w:r>
      <w:r>
        <w:t xml:space="preserve">Koru adviseert om de contributie automatisch in te stellen naar rekening nummer NL66.RABO.0363.3637.77 </w:t>
      </w:r>
      <w:r w:rsidR="00F53E4A">
        <w:t>t.n.v.</w:t>
      </w:r>
      <w:r>
        <w:t xml:space="preserve"> KV Koru bij de desbetreffende bank, dit om achterstallige betalingen te voorkomen.</w:t>
      </w:r>
      <w:r w:rsidR="007C69F7">
        <w:br/>
      </w:r>
      <w:r>
        <w:t>Overzicht contributie teams:</w:t>
      </w:r>
    </w:p>
    <w:p w14:paraId="750EB3A5" w14:textId="77777777" w:rsidR="00AB717C" w:rsidRDefault="00AB717C" w:rsidP="00AB717C">
      <w:pPr>
        <w:numPr>
          <w:ilvl w:val="0"/>
          <w:numId w:val="2"/>
        </w:numPr>
        <w:spacing w:after="0"/>
        <w:ind w:left="714" w:hanging="357"/>
      </w:pPr>
      <w:r>
        <w:t>Senioren: €16,50 per maand</w:t>
      </w:r>
    </w:p>
    <w:p w14:paraId="11548166" w14:textId="77777777" w:rsidR="00AB717C" w:rsidRDefault="006E5A8F" w:rsidP="00AB717C">
      <w:pPr>
        <w:numPr>
          <w:ilvl w:val="0"/>
          <w:numId w:val="2"/>
        </w:numPr>
        <w:spacing w:after="0"/>
        <w:ind w:left="714" w:hanging="357"/>
      </w:pPr>
      <w:r>
        <w:t>Junioren</w:t>
      </w:r>
      <w:r w:rsidR="00AB717C">
        <w:t>: €12,50 per maand</w:t>
      </w:r>
    </w:p>
    <w:p w14:paraId="055B66A3" w14:textId="77777777" w:rsidR="00AB717C" w:rsidRDefault="006E5A8F" w:rsidP="00AB717C">
      <w:pPr>
        <w:numPr>
          <w:ilvl w:val="0"/>
          <w:numId w:val="2"/>
        </w:numPr>
        <w:spacing w:after="0"/>
        <w:ind w:left="714" w:hanging="357"/>
      </w:pPr>
      <w:r>
        <w:t>Aspiranten</w:t>
      </w:r>
      <w:r w:rsidR="00AB717C">
        <w:t>: €10,- per maand</w:t>
      </w:r>
    </w:p>
    <w:p w14:paraId="110618F6" w14:textId="77777777" w:rsidR="00AB717C" w:rsidRDefault="00AB717C" w:rsidP="00AB717C">
      <w:pPr>
        <w:numPr>
          <w:ilvl w:val="0"/>
          <w:numId w:val="2"/>
        </w:numPr>
        <w:spacing w:after="0"/>
        <w:ind w:left="714" w:hanging="357"/>
      </w:pPr>
      <w:r>
        <w:t>Pupillen: €10,- per maand</w:t>
      </w:r>
    </w:p>
    <w:p w14:paraId="3617E0AA" w14:textId="77777777" w:rsidR="00AB717C" w:rsidRDefault="00AB717C" w:rsidP="00AB717C">
      <w:pPr>
        <w:numPr>
          <w:ilvl w:val="0"/>
          <w:numId w:val="2"/>
        </w:numPr>
        <w:spacing w:after="0"/>
        <w:ind w:left="714" w:hanging="357"/>
      </w:pPr>
      <w:r>
        <w:t>Kangoeroes: €20,- per jaar</w:t>
      </w:r>
    </w:p>
    <w:p w14:paraId="610B7486" w14:textId="77777777" w:rsidR="00AB717C" w:rsidRDefault="2876BA85" w:rsidP="00AB717C">
      <w:pPr>
        <w:numPr>
          <w:ilvl w:val="0"/>
          <w:numId w:val="2"/>
        </w:numPr>
        <w:spacing w:after="0"/>
        <w:ind w:left="714" w:hanging="357"/>
      </w:pPr>
      <w:r>
        <w:t>Overige leden: €17,50 per jaar</w:t>
      </w:r>
    </w:p>
    <w:p w14:paraId="13DF8BC6" w14:textId="0329EAC0" w:rsidR="2876BA85" w:rsidRDefault="2876BA85" w:rsidP="2876BA85">
      <w:pPr>
        <w:spacing w:after="0"/>
        <w:ind w:left="714" w:hanging="357"/>
      </w:pPr>
    </w:p>
    <w:p w14:paraId="05A60488" w14:textId="148E5A60" w:rsidR="001F4622" w:rsidRPr="001F4622" w:rsidRDefault="001F4622" w:rsidP="00AB717C">
      <w:pPr>
        <w:spacing w:before="100" w:beforeAutospacing="1"/>
      </w:pPr>
      <w:r>
        <w:rPr>
          <w:b/>
        </w:rPr>
        <w:t>Inspraak</w:t>
      </w:r>
      <w:r w:rsidR="00AB717C">
        <w:rPr>
          <w:b/>
        </w:rPr>
        <w:br/>
      </w:r>
      <w:r w:rsidRPr="001F4622">
        <w:t>Mochten er tips en/of opmerkingen zijn, dan kan er altijd contact worden opgenomen met het bestuur van Koru via ons secretariaat, tevens is er elk jaar een ledenvergadering, waarbij inspraak over de toekomst van de vereniging mogelijk is.</w:t>
      </w:r>
    </w:p>
    <w:p w14:paraId="267AD717" w14:textId="77777777" w:rsidR="007C69F7" w:rsidRPr="007C69F7" w:rsidRDefault="007C69F7" w:rsidP="007C69F7">
      <w:r>
        <w:rPr>
          <w:b/>
        </w:rPr>
        <w:t>Tot slot</w:t>
      </w:r>
      <w:r>
        <w:rPr>
          <w:b/>
        </w:rPr>
        <w:br/>
      </w:r>
      <w:r>
        <w:t xml:space="preserve">Wij hopen jullie, ouders en kinderen, met deze folder zo goed mogelijk te hebben geïnformeerd. </w:t>
      </w:r>
      <w:r>
        <w:br/>
        <w:t xml:space="preserve">Binnen de vereniging wordt getracht jullie altijd op de hoogte te houden van zaken die jullie aangaan. Mochten er toch vragen zijn dan kun je contact opnemen met </w:t>
      </w:r>
      <w:r w:rsidR="001F4622">
        <w:t>het secretariaat van de vereniging</w:t>
      </w:r>
      <w:r>
        <w:t xml:space="preserve"> (mail: </w:t>
      </w:r>
      <w:hyperlink r:id="rId13" w:history="1">
        <w:r w:rsidR="00F957BF" w:rsidRPr="003E3493">
          <w:rPr>
            <w:rStyle w:val="Hyperlink"/>
          </w:rPr>
          <w:t>koru.uffelte@outlook.com</w:t>
        </w:r>
      </w:hyperlink>
      <w:r>
        <w:t>).</w:t>
      </w:r>
    </w:p>
    <w:p w14:paraId="4101652C" w14:textId="77777777" w:rsidR="00F65AE9" w:rsidRPr="00F65AE9" w:rsidRDefault="00F65AE9" w:rsidP="00870136"/>
    <w:sectPr w:rsidR="00F65AE9" w:rsidRPr="00F65AE9" w:rsidSect="001A2AA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508C" w14:textId="77777777" w:rsidR="001A7FCC" w:rsidRDefault="001A7FCC" w:rsidP="00870136">
      <w:pPr>
        <w:spacing w:after="0" w:line="240" w:lineRule="auto"/>
      </w:pPr>
      <w:r>
        <w:separator/>
      </w:r>
    </w:p>
  </w:endnote>
  <w:endnote w:type="continuationSeparator" w:id="0">
    <w:p w14:paraId="7C7FA129" w14:textId="77777777" w:rsidR="001A7FCC" w:rsidRDefault="001A7FCC" w:rsidP="0087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altName w:val="Consolas"/>
    <w:panose1 w:val="020B0609040504020204"/>
    <w:charset w:val="00"/>
    <w:family w:val="modern"/>
    <w:pitch w:val="fixed"/>
    <w:sig w:usb0="8000028F" w:usb1="00001800" w:usb2="00000000" w:usb3="00000000" w:csb0="0000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E43C" w14:textId="77777777" w:rsidR="001A7FCC" w:rsidRDefault="001A7FCC" w:rsidP="00870136">
      <w:pPr>
        <w:spacing w:after="0" w:line="240" w:lineRule="auto"/>
      </w:pPr>
      <w:r>
        <w:separator/>
      </w:r>
    </w:p>
  </w:footnote>
  <w:footnote w:type="continuationSeparator" w:id="0">
    <w:p w14:paraId="201344F2" w14:textId="77777777" w:rsidR="001A7FCC" w:rsidRDefault="001A7FCC" w:rsidP="00870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1450" w14:textId="77777777" w:rsidR="00870136" w:rsidRPr="00870136" w:rsidRDefault="00A337D9" w:rsidP="00870136">
    <w:pPr>
      <w:pStyle w:val="Koptekst"/>
      <w:tabs>
        <w:tab w:val="clear" w:pos="4536"/>
        <w:tab w:val="clear" w:pos="9072"/>
        <w:tab w:val="left" w:pos="1740"/>
      </w:tabs>
      <w:rPr>
        <w:sz w:val="20"/>
      </w:rPr>
    </w:pPr>
    <w:r>
      <w:rPr>
        <w:noProof/>
        <w:sz w:val="20"/>
        <w:lang w:eastAsia="nl-NL"/>
      </w:rPr>
      <w:drawing>
        <wp:anchor distT="0" distB="0" distL="114300" distR="114300" simplePos="0" relativeHeight="251657728" behindDoc="1" locked="0" layoutInCell="1" allowOverlap="1" wp14:anchorId="1ECE1138" wp14:editId="07777777">
          <wp:simplePos x="0" y="0"/>
          <wp:positionH relativeFrom="column">
            <wp:posOffset>5586730</wp:posOffset>
          </wp:positionH>
          <wp:positionV relativeFrom="paragraph">
            <wp:posOffset>-411480</wp:posOffset>
          </wp:positionV>
          <wp:extent cx="904875" cy="904875"/>
          <wp:effectExtent l="0" t="0" r="0" b="0"/>
          <wp:wrapTight wrapText="bothSides">
            <wp:wrapPolygon edited="0">
              <wp:start x="0" y="0"/>
              <wp:lineTo x="0" y="21373"/>
              <wp:lineTo x="21373" y="21373"/>
              <wp:lineTo x="21373" y="0"/>
              <wp:lineTo x="0" y="0"/>
            </wp:wrapPolygon>
          </wp:wrapTight>
          <wp:docPr id="1" name="Afbeelding 0" descr="logok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logokor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136" w:rsidRPr="00870136">
      <w:rPr>
        <w:sz w:val="20"/>
      </w:rPr>
      <w:t>Opgericht per 22 februari 1961</w:t>
    </w:r>
    <w:r w:rsidR="00870136" w:rsidRPr="00870136">
      <w:rPr>
        <w:sz w:val="20"/>
      </w:rPr>
      <w:br/>
      <w:t>Adres clubhuis:</w:t>
    </w:r>
  </w:p>
  <w:p w14:paraId="76A45BB0" w14:textId="77777777" w:rsidR="00870136" w:rsidRPr="00870136" w:rsidRDefault="00E37474" w:rsidP="00870136">
    <w:pPr>
      <w:pStyle w:val="Koptekst"/>
      <w:tabs>
        <w:tab w:val="clear" w:pos="4536"/>
        <w:tab w:val="clear" w:pos="9072"/>
        <w:tab w:val="left" w:pos="1740"/>
      </w:tabs>
      <w:rPr>
        <w:sz w:val="20"/>
      </w:rPr>
    </w:pPr>
    <w:r>
      <w:rPr>
        <w:sz w:val="20"/>
      </w:rPr>
      <w:t xml:space="preserve">Schoolstraat 3a </w:t>
    </w:r>
    <w:r>
      <w:rPr>
        <w:sz w:val="20"/>
      </w:rPr>
      <w:br/>
      <w:t>7975AB Uffelte</w:t>
    </w:r>
    <w:r w:rsidR="00870136" w:rsidRPr="00870136">
      <w:rPr>
        <w:sz w:val="20"/>
      </w:rPr>
      <w:br/>
      <w:t>Rabobank: NL66RABO0363363777 t.n.v. korfbalvereniging Koru onder vermelding contributie</w:t>
    </w:r>
    <w:r w:rsidR="00870136" w:rsidRPr="00870136">
      <w:rPr>
        <w:i/>
        <w:sz w:val="20"/>
      </w:rPr>
      <w:t xml:space="preserve"> naam lid</w:t>
    </w:r>
  </w:p>
  <w:p w14:paraId="3CF2D8B6" w14:textId="77777777" w:rsidR="00870136" w:rsidRDefault="008701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947C6"/>
    <w:multiLevelType w:val="hybridMultilevel"/>
    <w:tmpl w:val="5930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834FF7"/>
    <w:multiLevelType w:val="hybridMultilevel"/>
    <w:tmpl w:val="E2E8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415994">
    <w:abstractNumId w:val="0"/>
  </w:num>
  <w:num w:numId="2" w16cid:durableId="51716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136"/>
    <w:rsid w:val="000616F6"/>
    <w:rsid w:val="001661BE"/>
    <w:rsid w:val="001722E9"/>
    <w:rsid w:val="001A0EE0"/>
    <w:rsid w:val="001A2AA7"/>
    <w:rsid w:val="001A7FCC"/>
    <w:rsid w:val="001F4622"/>
    <w:rsid w:val="00257C50"/>
    <w:rsid w:val="00293D67"/>
    <w:rsid w:val="00385CC6"/>
    <w:rsid w:val="00465D44"/>
    <w:rsid w:val="0061166C"/>
    <w:rsid w:val="0061372D"/>
    <w:rsid w:val="006E5A8F"/>
    <w:rsid w:val="007C69F7"/>
    <w:rsid w:val="007D7736"/>
    <w:rsid w:val="007E0D77"/>
    <w:rsid w:val="00842171"/>
    <w:rsid w:val="00850120"/>
    <w:rsid w:val="00870136"/>
    <w:rsid w:val="009A7502"/>
    <w:rsid w:val="00A337D9"/>
    <w:rsid w:val="00A765AF"/>
    <w:rsid w:val="00AB717C"/>
    <w:rsid w:val="00BC6796"/>
    <w:rsid w:val="00CC12FD"/>
    <w:rsid w:val="00D121D6"/>
    <w:rsid w:val="00D75458"/>
    <w:rsid w:val="00E2412B"/>
    <w:rsid w:val="00E37474"/>
    <w:rsid w:val="00EF4231"/>
    <w:rsid w:val="00F24523"/>
    <w:rsid w:val="00F53E4A"/>
    <w:rsid w:val="00F65AE9"/>
    <w:rsid w:val="00F8065B"/>
    <w:rsid w:val="00F957BF"/>
    <w:rsid w:val="00F9617C"/>
    <w:rsid w:val="00F96B05"/>
    <w:rsid w:val="2876BA85"/>
    <w:rsid w:val="5DC176E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B63F0"/>
  <w15:docId w15:val="{D95DE0E9-CE62-41B4-B958-B597B8F3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5458"/>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70136"/>
    <w:pPr>
      <w:spacing w:after="0" w:line="240" w:lineRule="auto"/>
    </w:pPr>
    <w:rPr>
      <w:rFonts w:ascii="Tahoma" w:hAnsi="Tahoma"/>
      <w:sz w:val="16"/>
      <w:szCs w:val="16"/>
    </w:rPr>
  </w:style>
  <w:style w:type="character" w:customStyle="1" w:styleId="BallontekstChar">
    <w:name w:val="Ballontekst Char"/>
    <w:link w:val="Ballontekst"/>
    <w:uiPriority w:val="99"/>
    <w:semiHidden/>
    <w:rsid w:val="00870136"/>
    <w:rPr>
      <w:rFonts w:ascii="Tahoma" w:hAnsi="Tahoma" w:cs="Tahoma"/>
      <w:sz w:val="16"/>
      <w:szCs w:val="16"/>
    </w:rPr>
  </w:style>
  <w:style w:type="paragraph" w:styleId="Koptekst">
    <w:name w:val="header"/>
    <w:basedOn w:val="Standaard"/>
    <w:link w:val="KoptekstChar"/>
    <w:uiPriority w:val="99"/>
    <w:unhideWhenUsed/>
    <w:rsid w:val="008701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0136"/>
  </w:style>
  <w:style w:type="paragraph" w:styleId="Voettekst">
    <w:name w:val="footer"/>
    <w:basedOn w:val="Standaard"/>
    <w:link w:val="VoettekstChar"/>
    <w:uiPriority w:val="99"/>
    <w:unhideWhenUsed/>
    <w:rsid w:val="008701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0136"/>
  </w:style>
  <w:style w:type="table" w:styleId="Tabelraster">
    <w:name w:val="Table Grid"/>
    <w:basedOn w:val="Standaardtabel"/>
    <w:uiPriority w:val="59"/>
    <w:rsid w:val="00F65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374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ru.uffelte@outlook.com" TargetMode="External"/><Relationship Id="rId13" Type="http://schemas.openxmlformats.org/officeDocument/2006/relationships/hyperlink" Target="mailto:koru.uffelte@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unes.apple.com/nl/app/knkv-wedstrijdzaken/id1272157163?mt=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google.com/store/apps/details?id=com.dexels.sportlinked.knk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orfbal.nl/competiti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AD575-F6E4-424D-AC3C-BCDB4209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5022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dc:creator>
  <cp:lastModifiedBy>Wanda Baaiman - Roos</cp:lastModifiedBy>
  <cp:revision>2</cp:revision>
  <dcterms:created xsi:type="dcterms:W3CDTF">2025-08-18T21:15:00Z</dcterms:created>
  <dcterms:modified xsi:type="dcterms:W3CDTF">2025-08-18T21:15:00Z</dcterms:modified>
</cp:coreProperties>
</file>